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D1C" w:rsidRDefault="002F4756">
      <w:pPr>
        <w:jc w:val="center"/>
        <w:rPr>
          <w:lang w:val="en-US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" behindDoc="1" locked="0" layoutInCell="1" allowOverlap="1" wp14:anchorId="7CA2E4BA" wp14:editId="102DB247">
            <wp:simplePos x="0" y="0"/>
            <wp:positionH relativeFrom="column">
              <wp:posOffset>2788285</wp:posOffset>
            </wp:positionH>
            <wp:positionV relativeFrom="paragraph">
              <wp:posOffset>-483235</wp:posOffset>
            </wp:positionV>
            <wp:extent cx="520065" cy="6927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999" t="-753" r="-999" b="-7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692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1D1C" w:rsidRDefault="00046A95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РЕШЕТИЛІВСЬКА МІСЬКА РАДА</w:t>
      </w:r>
    </w:p>
    <w:p w:rsidR="00001D1C" w:rsidRDefault="00046A95">
      <w:pPr>
        <w:tabs>
          <w:tab w:val="left" w:pos="6940"/>
        </w:tabs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ПОЛТАВСЬКОЇ ОБЛАСТІ</w:t>
      </w:r>
    </w:p>
    <w:p w:rsidR="00001D1C" w:rsidRDefault="00001D1C">
      <w:pPr>
        <w:jc w:val="center"/>
        <w:rPr>
          <w:rFonts w:cs="Times New Roman"/>
          <w:b/>
          <w:sz w:val="28"/>
          <w:szCs w:val="28"/>
        </w:rPr>
      </w:pPr>
    </w:p>
    <w:p w:rsidR="00001D1C" w:rsidRDefault="00046A95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РОЗПОРЯДЖЕННЯ</w:t>
      </w:r>
      <w:r>
        <w:rPr>
          <w:rFonts w:cs="Times New Roman"/>
          <w:b/>
          <w:sz w:val="28"/>
          <w:szCs w:val="28"/>
        </w:rPr>
        <w:tab/>
      </w:r>
    </w:p>
    <w:p w:rsidR="00001D1C" w:rsidRDefault="00001D1C">
      <w:pPr>
        <w:jc w:val="center"/>
        <w:rPr>
          <w:rFonts w:cs="Times New Roman"/>
          <w:b/>
          <w:sz w:val="28"/>
          <w:szCs w:val="28"/>
        </w:rPr>
      </w:pPr>
    </w:p>
    <w:p w:rsidR="00001D1C" w:rsidRDefault="002A3A2F">
      <w:r>
        <w:rPr>
          <w:rFonts w:cs="Times New Roman"/>
          <w:sz w:val="28"/>
          <w:szCs w:val="28"/>
          <w:lang w:val="ru-RU"/>
        </w:rPr>
        <w:t>06 листопада</w:t>
      </w:r>
      <w:r w:rsidR="00046A95">
        <w:rPr>
          <w:rFonts w:cs="Times New Roman"/>
          <w:sz w:val="28"/>
          <w:szCs w:val="28"/>
        </w:rPr>
        <w:t xml:space="preserve"> 202</w:t>
      </w:r>
      <w:r>
        <w:rPr>
          <w:rFonts w:cs="Times New Roman"/>
          <w:sz w:val="28"/>
          <w:szCs w:val="28"/>
        </w:rPr>
        <w:t>5</w:t>
      </w:r>
      <w:r w:rsidR="00046A95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року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м. </w:t>
      </w:r>
      <w:proofErr w:type="spellStart"/>
      <w:r>
        <w:rPr>
          <w:rFonts w:cs="Times New Roman"/>
          <w:sz w:val="28"/>
          <w:szCs w:val="28"/>
        </w:rPr>
        <w:t>Решетилівка</w:t>
      </w:r>
      <w:proofErr w:type="spellEnd"/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№ 362</w:t>
      </w:r>
    </w:p>
    <w:p w:rsidR="00001D1C" w:rsidRDefault="00001D1C">
      <w:pPr>
        <w:rPr>
          <w:rFonts w:cs="Times New Roman"/>
          <w:sz w:val="28"/>
          <w:szCs w:val="28"/>
          <w:vertAlign w:val="subscript"/>
        </w:rPr>
      </w:pPr>
    </w:p>
    <w:p w:rsidR="002F4756" w:rsidRDefault="00046A95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Про </w:t>
      </w:r>
      <w:r w:rsidR="002F4756">
        <w:rPr>
          <w:rFonts w:cs="Times New Roman"/>
          <w:sz w:val="28"/>
          <w:szCs w:val="28"/>
        </w:rPr>
        <w:t>визнання таким</w:t>
      </w:r>
      <w:r w:rsidR="00A63461">
        <w:rPr>
          <w:rFonts w:cs="Times New Roman"/>
          <w:sz w:val="28"/>
          <w:szCs w:val="28"/>
        </w:rPr>
        <w:t>и</w:t>
      </w:r>
      <w:r w:rsidR="002F4756">
        <w:rPr>
          <w:rFonts w:cs="Times New Roman"/>
          <w:sz w:val="28"/>
          <w:szCs w:val="28"/>
        </w:rPr>
        <w:t>, що втратил</w:t>
      </w:r>
      <w:r w:rsidR="00A63461">
        <w:rPr>
          <w:rFonts w:cs="Times New Roman"/>
          <w:sz w:val="28"/>
          <w:szCs w:val="28"/>
        </w:rPr>
        <w:t>и</w:t>
      </w:r>
    </w:p>
    <w:p w:rsidR="002F4756" w:rsidRDefault="002F4756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чинність розпорядження міського</w:t>
      </w:r>
    </w:p>
    <w:p w:rsidR="00A63461" w:rsidRDefault="002F4756" w:rsidP="002F4756">
      <w:pPr>
        <w:tabs>
          <w:tab w:val="left" w:pos="4111"/>
          <w:tab w:val="left" w:pos="4253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голови  від  25.10.2021  № 322</w:t>
      </w:r>
      <w:r w:rsidR="00A63461">
        <w:rPr>
          <w:rFonts w:cs="Times New Roman"/>
          <w:sz w:val="28"/>
          <w:szCs w:val="28"/>
        </w:rPr>
        <w:t xml:space="preserve">, </w:t>
      </w:r>
    </w:p>
    <w:p w:rsidR="00A63461" w:rsidRDefault="00A63461" w:rsidP="00A63461">
      <w:pPr>
        <w:tabs>
          <w:tab w:val="left" w:pos="4111"/>
          <w:tab w:val="left" w:pos="4253"/>
        </w:tabs>
        <w:jc w:val="both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від </w:t>
      </w:r>
      <w:r>
        <w:rPr>
          <w:rFonts w:eastAsia="Times New Roman" w:cs="Times New Roman"/>
          <w:sz w:val="28"/>
          <w:szCs w:val="28"/>
        </w:rPr>
        <w:t>24.07.2023 № 185,</w:t>
      </w:r>
    </w:p>
    <w:p w:rsidR="00001D1C" w:rsidRDefault="00A63461" w:rsidP="00A63461">
      <w:pPr>
        <w:tabs>
          <w:tab w:val="left" w:pos="4111"/>
          <w:tab w:val="left" w:pos="4253"/>
        </w:tabs>
        <w:jc w:val="both"/>
      </w:pPr>
      <w:r>
        <w:rPr>
          <w:rFonts w:cs="Times New Roman"/>
          <w:color w:val="000000"/>
          <w:sz w:val="28"/>
          <w:szCs w:val="28"/>
        </w:rPr>
        <w:t>від 19.03.2025 № 81</w:t>
      </w:r>
    </w:p>
    <w:p w:rsidR="00001D1C" w:rsidRDefault="00001D1C">
      <w:pPr>
        <w:jc w:val="both"/>
        <w:rPr>
          <w:rFonts w:cs="Times New Roman"/>
          <w:sz w:val="28"/>
          <w:szCs w:val="28"/>
        </w:rPr>
      </w:pPr>
    </w:p>
    <w:p w:rsidR="00AE268D" w:rsidRDefault="00046A95" w:rsidP="00AE268D">
      <w:pPr>
        <w:tabs>
          <w:tab w:val="left" w:pos="567"/>
          <w:tab w:val="left" w:pos="9810"/>
          <w:tab w:val="left" w:pos="9870"/>
        </w:tabs>
        <w:ind w:right="-5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Керуючись </w:t>
      </w:r>
      <w:r w:rsidR="002F4756">
        <w:rPr>
          <w:rFonts w:cs="Times New Roman"/>
          <w:sz w:val="28"/>
          <w:szCs w:val="28"/>
        </w:rPr>
        <w:t xml:space="preserve">частиною другою, </w:t>
      </w:r>
      <w:r>
        <w:rPr>
          <w:rFonts w:cs="Times New Roman"/>
          <w:sz w:val="28"/>
          <w:szCs w:val="28"/>
        </w:rPr>
        <w:t xml:space="preserve">пунктом 20 частини </w:t>
      </w:r>
      <w:r w:rsidR="002F4756">
        <w:rPr>
          <w:rFonts w:cs="Times New Roman"/>
          <w:sz w:val="28"/>
          <w:szCs w:val="28"/>
        </w:rPr>
        <w:t>четвертої</w:t>
      </w:r>
      <w:r>
        <w:rPr>
          <w:rFonts w:cs="Times New Roman"/>
          <w:sz w:val="28"/>
          <w:szCs w:val="28"/>
        </w:rPr>
        <w:t xml:space="preserve"> статті 42 Закону України </w:t>
      </w:r>
      <w:proofErr w:type="spellStart"/>
      <w:r>
        <w:rPr>
          <w:rFonts w:cs="Times New Roman"/>
          <w:sz w:val="28"/>
          <w:szCs w:val="28"/>
        </w:rPr>
        <w:t>„Про</w:t>
      </w:r>
      <w:proofErr w:type="spellEnd"/>
      <w:r>
        <w:rPr>
          <w:rFonts w:cs="Times New Roman"/>
          <w:sz w:val="28"/>
          <w:szCs w:val="28"/>
        </w:rPr>
        <w:t xml:space="preserve"> місцеве самоврядування в Україні”, </w:t>
      </w:r>
      <w:r w:rsidR="002F4756">
        <w:rPr>
          <w:rFonts w:cs="Times New Roman"/>
          <w:sz w:val="28"/>
          <w:szCs w:val="28"/>
        </w:rPr>
        <w:t xml:space="preserve">у зв’язку з </w:t>
      </w:r>
      <w:r w:rsidR="002A3A2F">
        <w:rPr>
          <w:rFonts w:cs="Times New Roman"/>
          <w:sz w:val="28"/>
          <w:szCs w:val="28"/>
        </w:rPr>
        <w:t>виданням розпорядження від 05.11.2025 № 361</w:t>
      </w:r>
      <w:r w:rsidR="00AE268D">
        <w:rPr>
          <w:rFonts w:cs="Times New Roman"/>
          <w:sz w:val="28"/>
          <w:szCs w:val="28"/>
        </w:rPr>
        <w:t xml:space="preserve"> </w:t>
      </w:r>
      <w:proofErr w:type="spellStart"/>
      <w:r w:rsidR="00AE268D">
        <w:rPr>
          <w:rFonts w:cs="Times New Roman"/>
          <w:sz w:val="28"/>
          <w:szCs w:val="28"/>
        </w:rPr>
        <w:t>„</w:t>
      </w:r>
      <w:r w:rsidR="00AE268D" w:rsidRPr="004C1198">
        <w:rPr>
          <w:rFonts w:eastAsia="Times New Roman" w:cs="Times New Roman"/>
          <w:sz w:val="28"/>
          <w:szCs w:val="28"/>
        </w:rPr>
        <w:t>Про</w:t>
      </w:r>
      <w:proofErr w:type="spellEnd"/>
      <w:r w:rsidR="00AE268D">
        <w:rPr>
          <w:rFonts w:eastAsia="Times New Roman" w:cs="Times New Roman"/>
          <w:sz w:val="28"/>
          <w:szCs w:val="28"/>
        </w:rPr>
        <w:t xml:space="preserve"> </w:t>
      </w:r>
      <w:r w:rsidR="00AE268D" w:rsidRPr="00D074F1">
        <w:rPr>
          <w:rFonts w:eastAsia="Times New Roman" w:cs="Times New Roman"/>
          <w:sz w:val="28"/>
          <w:szCs w:val="28"/>
        </w:rPr>
        <w:t>комісію щодо визначення суми виплати грошової допомоги громадянам постраждалим внаслідок надзвичайних ситуацій техногенного, природного, соціального характеру</w:t>
      </w:r>
      <w:r w:rsidR="00AE268D">
        <w:rPr>
          <w:rFonts w:eastAsia="Times New Roman" w:cs="Times New Roman"/>
          <w:sz w:val="28"/>
          <w:szCs w:val="28"/>
        </w:rPr>
        <w:t>”</w:t>
      </w:r>
    </w:p>
    <w:p w:rsidR="00001D1C" w:rsidRDefault="00046A95">
      <w:pPr>
        <w:tabs>
          <w:tab w:val="left" w:pos="426"/>
        </w:tabs>
        <w:ind w:right="-1"/>
        <w:jc w:val="both"/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ЗОБОВ’ЯЗУЮ:</w:t>
      </w:r>
    </w:p>
    <w:p w:rsidR="00001D1C" w:rsidRDefault="00001D1C">
      <w:pPr>
        <w:jc w:val="both"/>
        <w:rPr>
          <w:rFonts w:cs="Times New Roman"/>
          <w:b/>
          <w:bCs/>
          <w:sz w:val="28"/>
          <w:szCs w:val="28"/>
        </w:rPr>
      </w:pPr>
    </w:p>
    <w:p w:rsidR="00A63461" w:rsidRDefault="00046A95" w:rsidP="002F4756">
      <w:pPr>
        <w:tabs>
          <w:tab w:val="left" w:pos="567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sz w:val="28"/>
          <w:szCs w:val="28"/>
        </w:rPr>
        <w:t>Визнати таким, що втратил</w:t>
      </w:r>
      <w:r w:rsidR="00A63461"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 чинність розпорядження міського голови</w:t>
      </w:r>
      <w:r w:rsidR="00A63461" w:rsidRPr="00A63461">
        <w:rPr>
          <w:rFonts w:cs="Times New Roman"/>
          <w:sz w:val="28"/>
          <w:szCs w:val="28"/>
          <w:lang w:val="ru-RU"/>
        </w:rPr>
        <w:t>:</w:t>
      </w:r>
    </w:p>
    <w:p w:rsidR="00001D1C" w:rsidRPr="00A63461" w:rsidRDefault="00A63461" w:rsidP="00A63461">
      <w:pPr>
        <w:pStyle w:val="a8"/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rFonts w:cs="Times New Roman"/>
          <w:sz w:val="28"/>
          <w:szCs w:val="28"/>
        </w:rPr>
      </w:pPr>
      <w:r w:rsidRPr="00A63461">
        <w:rPr>
          <w:rFonts w:cs="Times New Roman"/>
          <w:sz w:val="28"/>
          <w:szCs w:val="28"/>
        </w:rPr>
        <w:t>від</w:t>
      </w:r>
      <w:r w:rsidR="00046A95" w:rsidRPr="00A63461">
        <w:rPr>
          <w:rFonts w:cs="Times New Roman"/>
          <w:sz w:val="28"/>
          <w:szCs w:val="28"/>
        </w:rPr>
        <w:t xml:space="preserve"> </w:t>
      </w:r>
      <w:r w:rsidR="002F4756" w:rsidRPr="00A63461">
        <w:rPr>
          <w:rFonts w:cs="Times New Roman"/>
          <w:sz w:val="28"/>
          <w:szCs w:val="28"/>
        </w:rPr>
        <w:t>25.10.2021</w:t>
      </w:r>
      <w:r w:rsidR="00046A95" w:rsidRPr="00A63461">
        <w:rPr>
          <w:rFonts w:cs="Times New Roman"/>
          <w:sz w:val="28"/>
          <w:szCs w:val="28"/>
        </w:rPr>
        <w:t xml:space="preserve"> № </w:t>
      </w:r>
      <w:r w:rsidR="002F4756" w:rsidRPr="00A63461">
        <w:rPr>
          <w:rFonts w:cs="Times New Roman"/>
          <w:sz w:val="28"/>
          <w:szCs w:val="28"/>
        </w:rPr>
        <w:t>322</w:t>
      </w:r>
      <w:r w:rsidR="00046A95" w:rsidRPr="00A63461">
        <w:rPr>
          <w:rFonts w:cs="Times New Roman"/>
          <w:sz w:val="28"/>
          <w:szCs w:val="28"/>
        </w:rPr>
        <w:t xml:space="preserve"> ,,</w:t>
      </w:r>
      <w:r w:rsidR="002F4756" w:rsidRPr="00A63461">
        <w:rPr>
          <w:rFonts w:cs="Times New Roman"/>
          <w:sz w:val="28"/>
          <w:szCs w:val="28"/>
        </w:rPr>
        <w:t xml:space="preserve">Про комісію щодо  визначення суми виплати грошової допомоги громадянам </w:t>
      </w:r>
      <w:bookmarkStart w:id="0" w:name="__DdeLink__158_3166110936"/>
      <w:r w:rsidR="002F4756" w:rsidRPr="00A63461">
        <w:rPr>
          <w:rFonts w:cs="Times New Roman"/>
          <w:sz w:val="28"/>
          <w:szCs w:val="28"/>
        </w:rPr>
        <w:t>постраждалим в</w:t>
      </w:r>
      <w:r w:rsidR="002F4756" w:rsidRPr="00A63461">
        <w:rPr>
          <w:rFonts w:cs="Times New Roman"/>
          <w:color w:val="000000"/>
          <w:sz w:val="28"/>
          <w:szCs w:val="28"/>
        </w:rPr>
        <w:t xml:space="preserve">наслідок надзвичайних ситуацій техногенного, </w:t>
      </w:r>
      <w:bookmarkEnd w:id="0"/>
      <w:r w:rsidR="002F4756" w:rsidRPr="00A63461">
        <w:rPr>
          <w:rFonts w:cs="Times New Roman"/>
          <w:color w:val="000000"/>
          <w:sz w:val="28"/>
          <w:szCs w:val="28"/>
        </w:rPr>
        <w:t>природного, соціального характеру</w:t>
      </w:r>
      <w:r w:rsidR="00046A95" w:rsidRPr="00A63461">
        <w:rPr>
          <w:rFonts w:cs="Times New Roman"/>
          <w:color w:val="000000"/>
          <w:sz w:val="28"/>
          <w:szCs w:val="28"/>
        </w:rPr>
        <w:t>”</w:t>
      </w:r>
      <w:r w:rsidRPr="00A63461">
        <w:rPr>
          <w:rFonts w:cs="Times New Roman"/>
          <w:color w:val="000000"/>
          <w:sz w:val="28"/>
          <w:szCs w:val="28"/>
          <w:lang w:val="ru-RU"/>
        </w:rPr>
        <w:t>;</w:t>
      </w:r>
    </w:p>
    <w:p w:rsidR="00A63461" w:rsidRDefault="00A63461" w:rsidP="00A63461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2) від 24.07.2023 № 185 </w:t>
      </w:r>
      <w:proofErr w:type="spellStart"/>
      <w:r>
        <w:rPr>
          <w:rFonts w:eastAsia="Times New Roman" w:cs="Times New Roman"/>
          <w:sz w:val="28"/>
          <w:szCs w:val="28"/>
        </w:rPr>
        <w:t>„Про</w:t>
      </w:r>
      <w:proofErr w:type="spellEnd"/>
      <w:r>
        <w:rPr>
          <w:rFonts w:eastAsia="Times New Roman" w:cs="Times New Roman"/>
          <w:sz w:val="28"/>
          <w:szCs w:val="28"/>
        </w:rPr>
        <w:t xml:space="preserve"> внесення змін до розпорядження міського голови від 25.10.2021 № 322 </w:t>
      </w:r>
      <w:proofErr w:type="spellStart"/>
      <w:r>
        <w:rPr>
          <w:rFonts w:eastAsia="Times New Roman" w:cs="Times New Roman"/>
          <w:sz w:val="28"/>
          <w:szCs w:val="28"/>
        </w:rPr>
        <w:t>„Про</w:t>
      </w:r>
      <w:proofErr w:type="spellEnd"/>
      <w:r>
        <w:rPr>
          <w:rFonts w:eastAsia="Times New Roman" w:cs="Times New Roman"/>
          <w:sz w:val="28"/>
          <w:szCs w:val="28"/>
        </w:rPr>
        <w:t xml:space="preserve"> комісію щодо визначення суми виплати грошової допомоги громадянам постраждалим внаслідок надзвичайних ситуацій техногенного, природного, соціального характеру”</w:t>
      </w:r>
    </w:p>
    <w:p w:rsidR="00A63461" w:rsidRDefault="00A63461" w:rsidP="00A63461">
      <w:pPr>
        <w:tabs>
          <w:tab w:val="left" w:pos="567"/>
          <w:tab w:val="left" w:pos="9810"/>
          <w:tab w:val="left" w:pos="9870"/>
        </w:tabs>
        <w:ind w:right="-57"/>
        <w:jc w:val="both"/>
        <w:rPr>
          <w:rFonts w:cs="Times New Roman"/>
          <w:sz w:val="28"/>
          <w:szCs w:val="28"/>
        </w:rPr>
      </w:pPr>
      <w:r w:rsidRPr="00EC7C6E">
        <w:rPr>
          <w:rFonts w:cs="Times New Roman"/>
          <w:color w:val="000000"/>
          <w:sz w:val="28"/>
          <w:szCs w:val="28"/>
          <w:lang w:val="ru-RU"/>
        </w:rPr>
        <w:tab/>
      </w:r>
      <w:r>
        <w:rPr>
          <w:rFonts w:cs="Times New Roman"/>
          <w:color w:val="000000"/>
          <w:sz w:val="28"/>
          <w:szCs w:val="28"/>
        </w:rPr>
        <w:t xml:space="preserve">3) від 19.03.2025 № 81 </w:t>
      </w:r>
      <w:proofErr w:type="spellStart"/>
      <w:r>
        <w:rPr>
          <w:rFonts w:cs="Times New Roman"/>
          <w:color w:val="000000"/>
          <w:sz w:val="28"/>
          <w:szCs w:val="28"/>
        </w:rPr>
        <w:t>„</w:t>
      </w:r>
      <w:r w:rsidRPr="004C1198">
        <w:rPr>
          <w:rFonts w:eastAsia="Times New Roman" w:cs="Times New Roman"/>
          <w:sz w:val="28"/>
          <w:szCs w:val="28"/>
        </w:rPr>
        <w:t>Про</w:t>
      </w:r>
      <w:proofErr w:type="spellEnd"/>
      <w:r w:rsidRPr="004C1198">
        <w:rPr>
          <w:rFonts w:eastAsia="Times New Roman" w:cs="Times New Roman"/>
          <w:sz w:val="28"/>
          <w:szCs w:val="28"/>
        </w:rPr>
        <w:t xml:space="preserve"> внесення</w:t>
      </w:r>
      <w:r>
        <w:rPr>
          <w:rFonts w:eastAsia="Times New Roman" w:cs="Times New Roman"/>
          <w:sz w:val="28"/>
          <w:szCs w:val="28"/>
        </w:rPr>
        <w:t xml:space="preserve"> </w:t>
      </w:r>
      <w:r w:rsidRPr="004C1198">
        <w:rPr>
          <w:rFonts w:eastAsia="Times New Roman" w:cs="Times New Roman"/>
          <w:sz w:val="28"/>
          <w:szCs w:val="28"/>
        </w:rPr>
        <w:t>змін</w:t>
      </w:r>
      <w:r>
        <w:rPr>
          <w:rFonts w:eastAsia="Times New Roman" w:cs="Times New Roman"/>
          <w:sz w:val="28"/>
          <w:szCs w:val="28"/>
        </w:rPr>
        <w:t xml:space="preserve"> </w:t>
      </w:r>
      <w:r w:rsidRPr="004C1198">
        <w:rPr>
          <w:rFonts w:eastAsia="Times New Roman" w:cs="Times New Roman"/>
          <w:sz w:val="28"/>
          <w:szCs w:val="28"/>
        </w:rPr>
        <w:t>до</w:t>
      </w:r>
      <w:r>
        <w:rPr>
          <w:rFonts w:eastAsia="Times New Roman" w:cs="Times New Roman"/>
          <w:sz w:val="28"/>
          <w:szCs w:val="28"/>
        </w:rPr>
        <w:t xml:space="preserve"> </w:t>
      </w:r>
      <w:r w:rsidRPr="004C1198">
        <w:rPr>
          <w:rFonts w:eastAsia="Times New Roman" w:cs="Times New Roman"/>
          <w:sz w:val="28"/>
          <w:szCs w:val="28"/>
        </w:rPr>
        <w:t>розпорядження міського голови</w:t>
      </w:r>
      <w:r>
        <w:rPr>
          <w:rFonts w:eastAsia="Times New Roman" w:cs="Times New Roman"/>
          <w:sz w:val="28"/>
          <w:szCs w:val="28"/>
        </w:rPr>
        <w:t xml:space="preserve"> </w:t>
      </w:r>
      <w:r w:rsidRPr="004C1198">
        <w:rPr>
          <w:rFonts w:eastAsia="Times New Roman" w:cs="Times New Roman"/>
          <w:sz w:val="28"/>
          <w:szCs w:val="28"/>
        </w:rPr>
        <w:t>від 25</w:t>
      </w:r>
      <w:r>
        <w:rPr>
          <w:rFonts w:eastAsia="Times New Roman" w:cs="Times New Roman"/>
          <w:sz w:val="28"/>
          <w:szCs w:val="28"/>
        </w:rPr>
        <w:t>.10.</w:t>
      </w:r>
      <w:r w:rsidRPr="004C1198">
        <w:rPr>
          <w:rFonts w:eastAsia="Times New Roman" w:cs="Times New Roman"/>
          <w:sz w:val="28"/>
          <w:szCs w:val="28"/>
        </w:rPr>
        <w:t>2021 № 322</w:t>
      </w:r>
      <w:r>
        <w:rPr>
          <w:rFonts w:eastAsia="Times New Roman" w:cs="Times New Roman"/>
          <w:sz w:val="28"/>
          <w:szCs w:val="28"/>
        </w:rPr>
        <w:t>”.</w:t>
      </w:r>
    </w:p>
    <w:p w:rsidR="00001D1C" w:rsidRDefault="00001D1C">
      <w:pPr>
        <w:jc w:val="both"/>
        <w:rPr>
          <w:rFonts w:cs="Times New Roman"/>
          <w:color w:val="000000"/>
          <w:sz w:val="28"/>
          <w:szCs w:val="28"/>
        </w:rPr>
      </w:pPr>
    </w:p>
    <w:p w:rsidR="00001D1C" w:rsidRDefault="00001D1C">
      <w:pPr>
        <w:jc w:val="both"/>
        <w:rPr>
          <w:rFonts w:cs="Times New Roman"/>
          <w:color w:val="000000"/>
          <w:sz w:val="28"/>
          <w:szCs w:val="28"/>
        </w:rPr>
      </w:pPr>
    </w:p>
    <w:p w:rsidR="00001D1C" w:rsidRPr="00EC7C6E" w:rsidRDefault="00001D1C">
      <w:pPr>
        <w:tabs>
          <w:tab w:val="left" w:pos="0"/>
        </w:tabs>
        <w:ind w:right="-1"/>
        <w:jc w:val="both"/>
        <w:rPr>
          <w:rFonts w:cs="Times New Roman"/>
          <w:sz w:val="28"/>
          <w:szCs w:val="28"/>
          <w:lang w:val="ru-RU"/>
        </w:rPr>
      </w:pPr>
    </w:p>
    <w:p w:rsidR="00A56E36" w:rsidRPr="00EC7C6E" w:rsidRDefault="00A56E36" w:rsidP="00A56E36">
      <w:pPr>
        <w:tabs>
          <w:tab w:val="left" w:pos="0"/>
          <w:tab w:val="left" w:pos="7088"/>
        </w:tabs>
        <w:ind w:right="-1"/>
        <w:jc w:val="both"/>
        <w:rPr>
          <w:rFonts w:cs="Times New Roman"/>
          <w:sz w:val="28"/>
          <w:szCs w:val="28"/>
          <w:lang w:val="ru-RU"/>
        </w:rPr>
      </w:pPr>
    </w:p>
    <w:p w:rsidR="002F4756" w:rsidRDefault="002F4756">
      <w:pPr>
        <w:tabs>
          <w:tab w:val="left" w:pos="0"/>
        </w:tabs>
        <w:ind w:right="-1"/>
        <w:jc w:val="both"/>
        <w:rPr>
          <w:rFonts w:cs="Times New Roman"/>
          <w:sz w:val="28"/>
          <w:szCs w:val="28"/>
        </w:rPr>
      </w:pPr>
    </w:p>
    <w:p w:rsidR="002F4756" w:rsidRDefault="00046A95">
      <w:pPr>
        <w:tabs>
          <w:tab w:val="left" w:pos="0"/>
        </w:tabs>
        <w:ind w:right="-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Секретар міської ради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2F4756">
        <w:rPr>
          <w:rFonts w:cs="Times New Roman"/>
          <w:sz w:val="28"/>
          <w:szCs w:val="28"/>
        </w:rPr>
        <w:t>Тетяна МАЛИШ</w:t>
      </w:r>
    </w:p>
    <w:p w:rsidR="002F4756" w:rsidRDefault="002F4756">
      <w:pPr>
        <w:tabs>
          <w:tab w:val="left" w:pos="0"/>
        </w:tabs>
        <w:ind w:right="-1"/>
        <w:jc w:val="both"/>
        <w:rPr>
          <w:rFonts w:cs="Times New Roman"/>
          <w:sz w:val="28"/>
          <w:szCs w:val="28"/>
        </w:rPr>
      </w:pPr>
    </w:p>
    <w:p w:rsidR="002F4756" w:rsidRDefault="002F4756">
      <w:pPr>
        <w:tabs>
          <w:tab w:val="left" w:pos="0"/>
        </w:tabs>
        <w:ind w:right="-1"/>
        <w:jc w:val="both"/>
        <w:rPr>
          <w:rFonts w:cs="Times New Roman"/>
          <w:sz w:val="28"/>
          <w:szCs w:val="28"/>
        </w:rPr>
      </w:pPr>
    </w:p>
    <w:p w:rsidR="002F4756" w:rsidRDefault="002F4756">
      <w:pPr>
        <w:tabs>
          <w:tab w:val="left" w:pos="0"/>
        </w:tabs>
        <w:ind w:right="-1"/>
        <w:jc w:val="both"/>
        <w:rPr>
          <w:rFonts w:cs="Times New Roman"/>
          <w:sz w:val="28"/>
          <w:szCs w:val="28"/>
        </w:rPr>
      </w:pPr>
    </w:p>
    <w:p w:rsidR="002F4756" w:rsidRDefault="002F4756">
      <w:pPr>
        <w:tabs>
          <w:tab w:val="left" w:pos="0"/>
        </w:tabs>
        <w:ind w:right="-1"/>
        <w:jc w:val="both"/>
        <w:rPr>
          <w:rFonts w:cs="Times New Roman"/>
          <w:sz w:val="28"/>
          <w:szCs w:val="28"/>
        </w:rPr>
      </w:pPr>
    </w:p>
    <w:p w:rsidR="002F4756" w:rsidRDefault="002F4756">
      <w:pPr>
        <w:tabs>
          <w:tab w:val="left" w:pos="0"/>
        </w:tabs>
        <w:ind w:right="-1"/>
        <w:jc w:val="both"/>
        <w:rPr>
          <w:rFonts w:cs="Times New Roman"/>
          <w:sz w:val="28"/>
          <w:szCs w:val="28"/>
        </w:rPr>
      </w:pPr>
    </w:p>
    <w:p w:rsidR="002F4756" w:rsidRDefault="002F4756">
      <w:pPr>
        <w:tabs>
          <w:tab w:val="left" w:pos="0"/>
        </w:tabs>
        <w:ind w:right="-1"/>
        <w:jc w:val="both"/>
        <w:rPr>
          <w:rFonts w:cs="Times New Roman"/>
          <w:sz w:val="28"/>
          <w:szCs w:val="28"/>
        </w:rPr>
      </w:pPr>
    </w:p>
    <w:p w:rsidR="002F4756" w:rsidRDefault="002F4756">
      <w:pPr>
        <w:tabs>
          <w:tab w:val="left" w:pos="0"/>
        </w:tabs>
        <w:ind w:right="-1"/>
        <w:jc w:val="both"/>
        <w:rPr>
          <w:rFonts w:cs="Times New Roman"/>
          <w:sz w:val="28"/>
          <w:szCs w:val="28"/>
        </w:rPr>
      </w:pPr>
    </w:p>
    <w:p w:rsidR="002F4756" w:rsidRDefault="002F4756">
      <w:pPr>
        <w:tabs>
          <w:tab w:val="left" w:pos="0"/>
        </w:tabs>
        <w:ind w:right="-1"/>
        <w:jc w:val="both"/>
        <w:rPr>
          <w:rFonts w:cs="Times New Roman"/>
          <w:sz w:val="28"/>
          <w:szCs w:val="28"/>
        </w:rPr>
      </w:pPr>
      <w:bookmarkStart w:id="1" w:name="_GoBack"/>
      <w:bookmarkEnd w:id="1"/>
    </w:p>
    <w:sectPr w:rsidR="002F4756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9393A"/>
    <w:multiLevelType w:val="hybridMultilevel"/>
    <w:tmpl w:val="2458C396"/>
    <w:lvl w:ilvl="0" w:tplc="9550B15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D1C"/>
    <w:rsid w:val="00001D1C"/>
    <w:rsid w:val="00046A95"/>
    <w:rsid w:val="002A3A2F"/>
    <w:rsid w:val="002F4756"/>
    <w:rsid w:val="00A56E36"/>
    <w:rsid w:val="00A63461"/>
    <w:rsid w:val="00AE268D"/>
    <w:rsid w:val="00EC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544"/>
    <w:rPr>
      <w:rFonts w:ascii="Times New Roman" w:eastAsia="Arial Unicode MS" w:hAnsi="Times New Roman" w:cs="Arial Unicode M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Arial Unicode MS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List Paragraph"/>
    <w:basedOn w:val="a"/>
    <w:uiPriority w:val="34"/>
    <w:qFormat/>
    <w:rsid w:val="00F81544"/>
    <w:pPr>
      <w:ind w:left="720"/>
      <w:contextualSpacing/>
    </w:pPr>
    <w:rPr>
      <w:rFonts w:cs="Mangal"/>
      <w:szCs w:val="21"/>
    </w:rPr>
  </w:style>
  <w:style w:type="paragraph" w:styleId="a9">
    <w:name w:val="No Spacing"/>
    <w:uiPriority w:val="1"/>
    <w:qFormat/>
    <w:rsid w:val="00F232E8"/>
    <w:rPr>
      <w:rFonts w:ascii="Times New Roman" w:eastAsia="Arial Unicode MS" w:hAnsi="Times New Roman" w:cs="Mangal"/>
      <w:kern w:val="2"/>
      <w:sz w:val="24"/>
      <w:szCs w:val="21"/>
      <w:lang w:val="uk-UA" w:eastAsia="zh-CN" w:bidi="hi-IN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A56E36"/>
    <w:rPr>
      <w:rFonts w:ascii="Tahoma" w:hAnsi="Tahoma" w:cs="Mangal"/>
      <w:sz w:val="16"/>
      <w:szCs w:val="14"/>
    </w:rPr>
  </w:style>
  <w:style w:type="character" w:customStyle="1" w:styleId="ad">
    <w:name w:val="Текст выноски Знак"/>
    <w:basedOn w:val="a0"/>
    <w:link w:val="ac"/>
    <w:uiPriority w:val="99"/>
    <w:semiHidden/>
    <w:rsid w:val="00A56E36"/>
    <w:rPr>
      <w:rFonts w:ascii="Tahoma" w:eastAsia="Arial Unicode MS" w:hAnsi="Tahoma" w:cs="Mangal"/>
      <w:kern w:val="2"/>
      <w:sz w:val="16"/>
      <w:szCs w:val="14"/>
      <w:lang w:val="uk-UA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544"/>
    <w:rPr>
      <w:rFonts w:ascii="Times New Roman" w:eastAsia="Arial Unicode MS" w:hAnsi="Times New Roman" w:cs="Arial Unicode M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Arial Unicode MS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List Paragraph"/>
    <w:basedOn w:val="a"/>
    <w:uiPriority w:val="34"/>
    <w:qFormat/>
    <w:rsid w:val="00F81544"/>
    <w:pPr>
      <w:ind w:left="720"/>
      <w:contextualSpacing/>
    </w:pPr>
    <w:rPr>
      <w:rFonts w:cs="Mangal"/>
      <w:szCs w:val="21"/>
    </w:rPr>
  </w:style>
  <w:style w:type="paragraph" w:styleId="a9">
    <w:name w:val="No Spacing"/>
    <w:uiPriority w:val="1"/>
    <w:qFormat/>
    <w:rsid w:val="00F232E8"/>
    <w:rPr>
      <w:rFonts w:ascii="Times New Roman" w:eastAsia="Arial Unicode MS" w:hAnsi="Times New Roman" w:cs="Mangal"/>
      <w:kern w:val="2"/>
      <w:sz w:val="24"/>
      <w:szCs w:val="21"/>
      <w:lang w:val="uk-UA" w:eastAsia="zh-CN" w:bidi="hi-IN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A56E36"/>
    <w:rPr>
      <w:rFonts w:ascii="Tahoma" w:hAnsi="Tahoma" w:cs="Mangal"/>
      <w:sz w:val="16"/>
      <w:szCs w:val="14"/>
    </w:rPr>
  </w:style>
  <w:style w:type="character" w:customStyle="1" w:styleId="ad">
    <w:name w:val="Текст выноски Знак"/>
    <w:basedOn w:val="a0"/>
    <w:link w:val="ac"/>
    <w:uiPriority w:val="99"/>
    <w:semiHidden/>
    <w:rsid w:val="00A56E36"/>
    <w:rPr>
      <w:rFonts w:ascii="Tahoma" w:eastAsia="Arial Unicode MS" w:hAnsi="Tahoma" w:cs="Mangal"/>
      <w:kern w:val="2"/>
      <w:sz w:val="16"/>
      <w:szCs w:val="14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26CE8-50E1-4AD2-A362-237775134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 Танько</dc:creator>
  <dc:description/>
  <cp:lastModifiedBy>User_PC_4</cp:lastModifiedBy>
  <cp:revision>21</cp:revision>
  <cp:lastPrinted>2025-11-07T09:36:00Z</cp:lastPrinted>
  <dcterms:created xsi:type="dcterms:W3CDTF">2021-10-25T10:35:00Z</dcterms:created>
  <dcterms:modified xsi:type="dcterms:W3CDTF">2025-11-26T08:08:00Z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